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54"/>
        <w:gridCol w:w="1504"/>
        <w:gridCol w:w="3829"/>
      </w:tblGrid>
      <w:tr w:rsidR="00261EE5" w:rsidTr="001F33E0">
        <w:trPr>
          <w:trHeight w:val="1276"/>
        </w:trPr>
        <w:tc>
          <w:tcPr>
            <w:tcW w:w="3954" w:type="dxa"/>
          </w:tcPr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7" style="position:absolute;left:0;text-align:left;margin-left:182.15pt;margin-top:-16.9pt;width:83.6pt;height:101.6pt;z-index:251661312" coordorigin="3504,2603" coordsize="5671,5669">
                  <v:oval id="_x0000_s1028" style="position:absolute;left:3929;top:3046;width:4819;height:4819" fillcolor="#00b6f6" strokecolor="#205867">
                    <o:lock v:ext="edit" aspectratio="t"/>
                  </v:oval>
                  <v:group id="_x0000_s1029" style="position:absolute;left:4113;top:3438;width:4463;height:1123" coordorigin="4113,3438" coordsize="4463,1123">
                    <v:shape id="_x0000_s1030" style="position:absolute;left:4113;top:3899;width:1483;height:647;mso-position-horizontal-relative:text;mso-position-vertical-relative:text" coordsize="1483,647" path="m,647l1023,r460,302l1320,218,1203,168r25,167l1078,193,843,410,930,175,,647xe" strokecolor="#205867">
                      <v:path arrowok="t"/>
                      <o:lock v:ext="edit" aspectratio="t"/>
                    </v:shape>
                    <v:shape id="_x0000_s1031" style="position:absolute;left:7098;top:3899;width:1478;height:662;mso-position-horizontal-relative:text;mso-position-vertical-relative:text" coordsize="1478,662" path="m,235l413,,1478,662,536,143r16,109l443,101,310,252,343,93,25,243,,235xe" strokecolor="#205867">
                      <v:path arrowok="t"/>
                      <o:lock v:ext="edit" aspectratio="t"/>
                    </v:shape>
                    <v:oval id="_x0000_s1032" style="position:absolute;left:6883;top:3438;width:385;height:386" fillcolor="yellow" strokecolor="yellow">
                      <o:lock v:ext="edit" aspectratio="t"/>
                    </v:oval>
                    <v:shape id="_x0000_s1033" style="position:absolute;left:5087;top:3622;width:2475;height:887;mso-position-horizontal-relative:text;mso-position-vertical-relative:text" coordsize="4950,1775" path="m,1775l2539,,4950,1641,2953,387r100,268l2601,387,2250,789r67,-351l211,1641e" strokecolor="#205867">
                      <v:path arrowok="t"/>
                      <o:lock v:ext="edit" aspectratio="t"/>
                    </v:shape>
                  </v:group>
                  <v:rect id="_x0000_s1034" style="position:absolute;left:4725;top:7158;width:3225;height:645" fillcolor="#00b050" stroked="f">
                    <v:shadow color="#00b0f0"/>
                  </v:rect>
                  <v:group id="_x0000_s1035" style="position:absolute;left:4188;top:6723;width:3968;height:558" coordorigin="4035,6885" coordsize="3968,558">
                    <v:group id="_x0000_s1036" style="position:absolute;left:4035;top:6959;width:3968;height:484" coordorigin="4477,6946" coordsize="3484,484">
                      <v:shapetype id="_x0000_t188" coordsize="21600,21600" o:spt="188" adj="1404,10800" path="m@43@0c@42@1@41@3@40@0@39@1@38@3@37@0l@30@4c@31@5@32@6@33@4@34@5@35@6@36@4xe">
                        <v:stroke joinstyle="miter"/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o:connecttype="custom" o:connectlocs="@40,@0;@51,10800;@33,@4;@50,10800" o:connectangles="270,180,90,0" textboxrect="@46,@48,@47,@49"/>
                        <v:handles>
                          <v:h position="topLeft,#0" yrange="0,2229"/>
                          <v:h position="#1,bottomRight" xrange="8640,12960"/>
                        </v:handles>
                      </v:shapetype>
                      <v:shape id="_x0000_s1037" type="#_x0000_t188" style="position:absolute;left:4477;top:6946;width:871;height:464" adj="2229,10803" strokecolor="#eeece1">
                        <v:shadow on="t" color="#00b0f0" offset="1pt,3pt" offset2="-2pt,2pt"/>
                      </v:shape>
                      <v:shape id="_x0000_s1038" type="#_x0000_t188" style="position:absolute;left:6219;top:6966;width:871;height:464" adj="2229,10803" strokecolor="#eeece1">
                        <v:shadow on="t" color="#00b0f0" offset="1pt,3pt" offset2="-2pt,2pt"/>
                      </v:shape>
                      <v:shape id="_x0000_s1039" type="#_x0000_t188" style="position:absolute;left:5356;top:6954;width:871;height:464" adj="2229,10803" strokecolor="#eeece1">
                        <v:shadow on="t" color="#00b0f0" offset="1pt,3pt" offset2="-2pt,2pt"/>
                      </v:shape>
                      <v:shape id="_x0000_s1040" type="#_x0000_t188" style="position:absolute;left:7090;top:6966;width:871;height:464" adj="2229,10803" strokecolor="#eeece1">
                        <v:shadow on="t" color="#00b0f0" offset="1pt,3pt" offset2="-2pt,2pt"/>
                      </v:shape>
                    </v:group>
                    <v:group id="_x0000_s1041" style="position:absolute;left:4035;top:6885;width:3968;height:484" coordorigin="4477,6946" coordsize="3484,484">
                      <v:shape id="_x0000_s1042" type="#_x0000_t188" style="position:absolute;left:4477;top:6946;width:871;height:464" adj="2229,10803" fillcolor="#00b0f0" strokecolor="#00b0f0">
                        <v:shadow on="t" color="#00b0f0"/>
                      </v:shape>
                      <v:shape id="_x0000_s1043" type="#_x0000_t188" style="position:absolute;left:6219;top:6966;width:871;height:464" adj="2229,10803" fillcolor="#00b0f0" strokecolor="#00b0f0">
                        <v:shadow on="t" color="#00b0f0"/>
                      </v:shape>
                      <v:shape id="_x0000_s1044" type="#_x0000_t188" style="position:absolute;left:5356;top:6954;width:871;height:464" adj="2229,10803" fillcolor="#00b0f0" strokecolor="#00b0f0">
                        <v:shadow on="t" color="#00b0f0"/>
                      </v:shape>
                      <v:shape id="_x0000_s1045" type="#_x0000_t188" style="position:absolute;left:7090;top:6966;width:871;height:464" adj="2229,10803" fillcolor="#00b0f0" strokecolor="#00b0f0">
                        <v:shadow on="t" color="#00b0f0"/>
                      </v:shape>
                    </v:group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046" type="#_x0000_t23" style="position:absolute;left:3504;top:2603;width:5671;height:5669" adj="1859" strokecolor="#1f497d" strokeweight="1.5pt"/>
                  <v:shapetype id="_x0000_t146" coordsize="21600,21600" o:spt="146" adj="-11730944" path="al10800,10800,10800,10800@2@5e">
                    <v:formulas>
                      <v:f eqn="val #1"/>
                      <v:f eqn="val #0"/>
                      <v:f eqn="sum 0 0 #0"/>
                      <v:f eqn="prod #0 2 1"/>
                      <v:f eqn="sumangle @3 0 360"/>
                      <v:f eqn="if @3 @4 @3"/>
                      <v:f eqn="val 10800"/>
                      <v:f eqn="cos 10800 #0"/>
                      <v:f eqn="sin 10800 #0"/>
                      <v:f eqn="sum @7 10800 0"/>
                      <v:f eqn="sum @8 10800 0"/>
                      <v:f eqn="sum 10800 0 @8"/>
                      <v:f eqn="if #0 0 21600"/>
                    </v:formulas>
                    <v:path textpathok="t" o:connecttype="custom" o:connectlocs="@12,10800;@9,@10;@9,@11"/>
                    <v:textpath on="t" style="v-text-kern:t" fitpath="t"/>
                    <v:handles>
                      <v:h position="@6,#0" polar="10800,10800"/>
                    </v:handles>
                    <o:lock v:ext="edit" text="t" shapetype="t"/>
                  </v:shapetype>
                  <v:shape id="_x0000_s1047" type="#_x0000_t146" style="position:absolute;left:3756;top:2868;width:5159;height:5159;rotation:90" adj="1379089" fillcolor="#00b050" strokecolor="#00b050">
                    <v:shadow color="#868686"/>
                    <v:textpath style="font-family:&quot;Times New Roman&quot;;font-weight:bold" fitshape="t" trim="t" string="Муниципальное образование &quot;Томпонский национальный (эвенский) наслег&quot; Томпонского района Республики Саха (Якутия)"/>
                    <o:lock v:ext="edit" aspectratio="t"/>
                  </v:shape>
                  <v:group id="_x0000_s1048" style="position:absolute;left:5165;top:4396;width:2230;height:2370" coordorigin="4815,4314" coordsize="2442,2571">
                    <v:shape id="_x0000_s1049" style="position:absolute;left:4815;top:4314;width:2442;height:2571" coordsize="2442,2571" path="m11,1245l,1209r3,-24l60,1141r60,-37l210,1071r66,-24l312,1014r33,-15l350,975r-9,-17l318,942,273,930r-48,3l183,942r-21,-3l135,933,108,918,93,882r24,-24l141,843r12,-18l132,810,117,795,105,777,99,741r28,-33l153,696r27,-9l212,689r34,16l273,726r33,54l339,831r42,45l414,912r27,21l447,861,426,798,402,732,387,678r,-51l396,585r30,-21l459,552r27,-6l513,513r33,-9l570,522r15,33l573,594r-15,33l546,657r-12,81l537,813r-9,75l519,945r24,6l582,945r93,-27l774,873r69,-39l896,793r37,-46l960,705r9,-48l972,594r-6,-42l945,483,921,414,891,366,852,339,807,318,759,303r-45,-6l684,309,636,297,609,276r-6,-38l636,201r45,-6l726,201r42,3l805,220r29,-10l822,174,792,117,780,73r9,-49l822,3,858,r36,12l921,45r6,36l921,114r-9,45l921,207r9,39l960,297r33,75l1023,450r18,78l1044,615r-7,80l1008,768r-30,45l939,855r-57,39l816,930r-66,27l669,987r-66,18l549,1014r,24l576,1071r48,42l672,1164r51,57l777,1263r60,36l888,1305r75,-6l954,1227r12,-54l1012,1147r47,-13l1110,1143r57,18l1227,1179r57,15l1299,1146r-3,-45l1257,1116r-78,l1104,1113r-45,-6l1032,1104r-66,30l927,1131r-24,-12l885,1104r-9,-30l882,1026r26,-32l987,975r72,-3l1104,957r36,-15l1170,927r33,-27l1227,870r39,-57l1305,750r33,-39l1386,660r30,-36l1428,597r-18,6l1386,594r-15,-9l1359,576r-15,-42l1320,501r-15,-36l1299,438r,-51l1302,360r-6,-36l1278,297r9,-24l1308,246r33,-12l1374,234r33,-12l1446,213r48,-12l1533,189r45,-18l1623,174r33,21l1689,225r18,36l1713,306r-9,57l1710,408r-12,42l1686,480r33,9l1740,513r6,30l1734,576r-12,18l1722,618r9,36l1752,717r21,78l1770,864r3,84l1764,1029r-9,90l1728,1212r-33,114l1740,1326r87,-6l1929,1308r117,3l2115,1320r54,-3l2205,1317r,21l2181,1392r-27,24l2100,1446r6,96l2106,1680r,84hdc2107,1770,2178,1855,2199,1872hal2253,1908r78,24l2397,1950r18,24l2409,2022r6,201l2424,2340r18,114l2400,2403r3,36l2394,2529r-48,24l2241,2547r33,-42l2301,2466r24,-84l2337,2283r-6,-81l2319,2112r-24,-54l2262,2043r-24,-12l2172,2376r9,96l2151,2421r-12,45l2124,2553r-54,9l2016,2556r-30,-9l2058,2451r36,-90l2118,2268r3,-132l2091,2013r-111,-85l1866,1854r-150,24l1497,1899r-168,-15l1050,1866r-12,90l1038,2022r,54l1038,2109r-6,42l984,2313r-21,57l984,2439r-39,-24l912,2559r-42,12l804,2571r-39,-3l816,2508r36,-72l876,2367r21,-111l909,2148r,-96l891,1908r-18,42l816,2016r-36,33l1050,2148r57,-18l1089,2166r66,-18l1200,2163r42,24l1119,2211r-117,3l690,2127r-30,-42l696,2007r63,-93l774,1890r9,-33l684,1926r-69,12l645,1902r21,-33l660,1809r-45,24l555,1857r36,-63l594,1740r-42,39l480,1794r39,-54l528,1686r-21,-39l507,1635r-9,-12l480,1584r-3,-6l465,1569r-18,-75l414,1397r-33,-80l381,1296r-39,-12l306,1290r-72,12l183,1302r-69,-3l54,1296,30,1266,11,1245xe" strokecolor="white" strokeweight=".2pt">
                      <v:shadow on="t"/>
                      <v:path arrowok="t"/>
                    </v:shape>
                    <v:shape id="_x0000_s1050" style="position:absolute;left:5688;top:6405;width:204;height:150;mso-position-vertical:absolute" coordsize="204,150" path="m36,6l,42,18,69r30,69l75,150r42,-15l204,93,111,12,81,,36,6xe" strokecolor="white" strokeweight=".1pt">
                      <v:path arrowok="t"/>
                    </v:shape>
                  </v:group>
                </v:group>
              </w:pict>
            </w: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 </w:t>
            </w: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Республикатын</w:t>
            </w:r>
            <w:proofErr w:type="spellEnd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Томпо</w:t>
            </w:r>
            <w:proofErr w:type="spellEnd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улуу</w:t>
            </w:r>
            <w:proofErr w:type="spellEnd"/>
            <w:proofErr w:type="gram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proofErr w:type="spellEnd"/>
          </w:p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«Томпотоо5у </w:t>
            </w: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национальнай</w:t>
            </w:r>
            <w:proofErr w:type="spellEnd"/>
          </w:p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эвенскай</w:t>
            </w:r>
            <w:proofErr w:type="spellEnd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proofErr w:type="gram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илиэк</w:t>
            </w:r>
            <w:proofErr w:type="spellEnd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</w:t>
            </w:r>
            <w:proofErr w:type="spellEnd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тэриллиитэ</w:t>
            </w:r>
            <w:proofErr w:type="spellEnd"/>
          </w:p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УУРАХ</w:t>
            </w:r>
          </w:p>
        </w:tc>
        <w:tc>
          <w:tcPr>
            <w:tcW w:w="1504" w:type="dxa"/>
          </w:tcPr>
          <w:p w:rsidR="00261EE5" w:rsidRDefault="00261EE5" w:rsidP="00261EE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829" w:type="dxa"/>
          </w:tcPr>
          <w:p w:rsidR="00261EE5" w:rsidRPr="00261EE5" w:rsidRDefault="00261EE5" w:rsidP="00261EE5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261EE5">
              <w:rPr>
                <w:b/>
                <w:sz w:val="24"/>
                <w:szCs w:val="24"/>
              </w:rPr>
              <w:t>Муниципальное образование</w:t>
            </w:r>
          </w:p>
          <w:p w:rsidR="00261EE5" w:rsidRPr="00261EE5" w:rsidRDefault="00261EE5" w:rsidP="00261EE5">
            <w:pPr>
              <w:pStyle w:val="2"/>
              <w:rPr>
                <w:b/>
                <w:sz w:val="24"/>
                <w:szCs w:val="24"/>
              </w:rPr>
            </w:pPr>
            <w:r w:rsidRPr="00261EE5">
              <w:rPr>
                <w:b/>
                <w:sz w:val="24"/>
                <w:szCs w:val="24"/>
              </w:rPr>
              <w:t>«Томпонский национальный</w:t>
            </w:r>
          </w:p>
          <w:p w:rsidR="00261EE5" w:rsidRPr="00261EE5" w:rsidRDefault="00261EE5" w:rsidP="00261EE5">
            <w:pPr>
              <w:pStyle w:val="2"/>
              <w:rPr>
                <w:b/>
                <w:sz w:val="24"/>
                <w:szCs w:val="24"/>
              </w:rPr>
            </w:pPr>
            <w:r w:rsidRPr="00261EE5">
              <w:rPr>
                <w:b/>
                <w:sz w:val="24"/>
                <w:szCs w:val="24"/>
              </w:rPr>
              <w:t>(эвенский) наслег»</w:t>
            </w:r>
          </w:p>
          <w:p w:rsidR="00261EE5" w:rsidRPr="00261EE5" w:rsidRDefault="00261EE5" w:rsidP="00261EE5">
            <w:pPr>
              <w:pStyle w:val="2"/>
              <w:rPr>
                <w:b/>
                <w:sz w:val="24"/>
                <w:szCs w:val="24"/>
              </w:rPr>
            </w:pPr>
            <w:r w:rsidRPr="00261EE5">
              <w:rPr>
                <w:b/>
                <w:sz w:val="24"/>
                <w:szCs w:val="24"/>
              </w:rPr>
              <w:t>Томпонского района</w:t>
            </w:r>
          </w:p>
          <w:p w:rsid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E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Саха (Якутия)</w:t>
            </w:r>
          </w:p>
          <w:p w:rsidR="00261EE5" w:rsidRPr="00261EE5" w:rsidRDefault="00261EE5" w:rsidP="00261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261EE5" w:rsidRPr="005F7EE4" w:rsidRDefault="00261EE5" w:rsidP="00261EE5">
            <w:pPr>
              <w:pStyle w:val="3"/>
              <w:rPr>
                <w:lang w:val="ru-RU" w:eastAsia="ru-RU"/>
              </w:rPr>
            </w:pPr>
          </w:p>
        </w:tc>
      </w:tr>
    </w:tbl>
    <w:p w:rsidR="00261EE5" w:rsidRDefault="00261EE5" w:rsidP="00261EE5">
      <w:pPr>
        <w:spacing w:after="0" w:line="240" w:lineRule="auto"/>
        <w:rPr>
          <w:sz w:val="20"/>
        </w:rPr>
      </w:pPr>
    </w:p>
    <w:p w:rsidR="00261EE5" w:rsidRPr="00261EE5" w:rsidRDefault="00261EE5" w:rsidP="00261EE5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>
        <w:rPr>
          <w:sz w:val="20"/>
        </w:rPr>
        <w:t xml:space="preserve">  </w:t>
      </w:r>
      <w:r w:rsidRPr="00261EE5">
        <w:rPr>
          <w:rFonts w:ascii="Times New Roman" w:hAnsi="Times New Roman" w:cs="Times New Roman"/>
          <w:b/>
          <w:sz w:val="16"/>
        </w:rPr>
        <w:t xml:space="preserve">678723, </w:t>
      </w:r>
      <w:proofErr w:type="gramStart"/>
      <w:r w:rsidRPr="00261EE5">
        <w:rPr>
          <w:rFonts w:ascii="Times New Roman" w:hAnsi="Times New Roman" w:cs="Times New Roman"/>
          <w:b/>
          <w:sz w:val="16"/>
        </w:rPr>
        <w:t>Тополиное</w:t>
      </w:r>
      <w:proofErr w:type="gramEnd"/>
      <w:r w:rsidRPr="00261EE5">
        <w:rPr>
          <w:rFonts w:ascii="Times New Roman" w:hAnsi="Times New Roman" w:cs="Times New Roman"/>
          <w:b/>
          <w:sz w:val="16"/>
        </w:rPr>
        <w:t xml:space="preserve">, </w:t>
      </w:r>
      <w:proofErr w:type="spellStart"/>
      <w:r w:rsidRPr="00261EE5">
        <w:rPr>
          <w:rFonts w:ascii="Times New Roman" w:hAnsi="Times New Roman" w:cs="Times New Roman"/>
          <w:b/>
          <w:sz w:val="16"/>
        </w:rPr>
        <w:t>Советскай</w:t>
      </w:r>
      <w:proofErr w:type="spellEnd"/>
      <w:r w:rsidRPr="00261EE5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261EE5">
        <w:rPr>
          <w:rFonts w:ascii="Times New Roman" w:hAnsi="Times New Roman" w:cs="Times New Roman"/>
          <w:b/>
          <w:sz w:val="16"/>
        </w:rPr>
        <w:t>уул</w:t>
      </w:r>
      <w:proofErr w:type="spellEnd"/>
      <w:r w:rsidRPr="00261EE5">
        <w:rPr>
          <w:rFonts w:ascii="Times New Roman" w:hAnsi="Times New Roman" w:cs="Times New Roman"/>
          <w:b/>
          <w:sz w:val="16"/>
        </w:rPr>
        <w:t xml:space="preserve">., 3,     телефакс  24-6-30   </w:t>
      </w:r>
      <w:r w:rsidRPr="00261EE5">
        <w:rPr>
          <w:rFonts w:ascii="Times New Roman" w:hAnsi="Times New Roman" w:cs="Times New Roman"/>
          <w:b/>
          <w:sz w:val="16"/>
          <w:szCs w:val="16"/>
          <w:lang w:val="en-US"/>
        </w:rPr>
        <w:t>TOMPO</w:t>
      </w:r>
      <w:r w:rsidRPr="00261EE5">
        <w:rPr>
          <w:rFonts w:ascii="Times New Roman" w:hAnsi="Times New Roman" w:cs="Times New Roman"/>
          <w:b/>
          <w:sz w:val="16"/>
          <w:szCs w:val="16"/>
        </w:rPr>
        <w:t>@</w:t>
      </w:r>
      <w:r w:rsidRPr="00261EE5">
        <w:rPr>
          <w:rFonts w:ascii="Times New Roman" w:hAnsi="Times New Roman" w:cs="Times New Roman"/>
          <w:b/>
          <w:sz w:val="16"/>
          <w:szCs w:val="16"/>
          <w:lang w:val="en-US"/>
        </w:rPr>
        <w:t>LIST</w:t>
      </w:r>
      <w:r w:rsidRPr="00261EE5">
        <w:rPr>
          <w:rFonts w:ascii="Times New Roman" w:hAnsi="Times New Roman" w:cs="Times New Roman"/>
          <w:b/>
          <w:sz w:val="16"/>
          <w:szCs w:val="16"/>
        </w:rPr>
        <w:t>.</w:t>
      </w:r>
      <w:r w:rsidRPr="00261EE5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r w:rsidRPr="00261EE5">
        <w:rPr>
          <w:rFonts w:ascii="Times New Roman" w:hAnsi="Times New Roman" w:cs="Times New Roman"/>
          <w:b/>
          <w:sz w:val="16"/>
        </w:rPr>
        <w:t xml:space="preserve">      678723, с. Тополиное, ул. Советская, 3</w:t>
      </w:r>
    </w:p>
    <w:p w:rsidR="00261EE5" w:rsidRPr="00261EE5" w:rsidRDefault="00261EE5" w:rsidP="00261EE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261EE5">
        <w:rPr>
          <w:rFonts w:ascii="Times New Roman" w:hAnsi="Times New Roman" w:cs="Times New Roman"/>
        </w:rPr>
        <w:pict>
          <v:line id="_x0000_s1026" style="position:absolute;z-index:251660288" from="3.6pt,4.55pt" to="450pt,4.55pt" o:allowincell="f"/>
        </w:pict>
      </w:r>
    </w:p>
    <w:p w:rsidR="00261EE5" w:rsidRDefault="00261EE5" w:rsidP="000425C0">
      <w:pPr>
        <w:rPr>
          <w:sz w:val="28"/>
          <w:szCs w:val="28"/>
        </w:rPr>
      </w:pPr>
    </w:p>
    <w:p w:rsidR="00261EE5" w:rsidRPr="00261EE5" w:rsidRDefault="00261EE5" w:rsidP="00261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18</w:t>
      </w:r>
      <w:r w:rsidRPr="00261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01 дека</w:t>
      </w:r>
      <w:r w:rsidRPr="00261EE5">
        <w:rPr>
          <w:rFonts w:ascii="Times New Roman" w:hAnsi="Times New Roman" w:cs="Times New Roman"/>
          <w:sz w:val="28"/>
          <w:szCs w:val="28"/>
        </w:rPr>
        <w:t>бря 2018г.</w:t>
      </w:r>
    </w:p>
    <w:p w:rsidR="00261EE5" w:rsidRDefault="00261EE5" w:rsidP="00261EE5">
      <w:pPr>
        <w:jc w:val="right"/>
        <w:rPr>
          <w:sz w:val="28"/>
          <w:szCs w:val="28"/>
        </w:rPr>
      </w:pPr>
    </w:p>
    <w:p w:rsidR="00000000" w:rsidRPr="000425C0" w:rsidRDefault="00261EE5" w:rsidP="000425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C0">
        <w:rPr>
          <w:rFonts w:ascii="Times New Roman" w:hAnsi="Times New Roman" w:cs="Times New Roman"/>
          <w:b/>
          <w:sz w:val="24"/>
          <w:szCs w:val="24"/>
        </w:rPr>
        <w:t>Об утверждении муниципального задания муниципального бюджетного учреждения «Этно-культурный центр «Гарпана» муниципального образования «Томпонский национальный (эвенский) наслег» на 2019 год и плановый период 2020 и 2021 годов</w:t>
      </w:r>
    </w:p>
    <w:p w:rsidR="00261EE5" w:rsidRDefault="00261EE5" w:rsidP="000425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08.05. 2010 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постановлениями главы </w:t>
      </w:r>
      <w:r w:rsidRPr="00261EE5">
        <w:rPr>
          <w:rFonts w:ascii="Times New Roman" w:hAnsi="Times New Roman" w:cs="Times New Roman"/>
          <w:sz w:val="24"/>
          <w:szCs w:val="24"/>
        </w:rPr>
        <w:t>муниципального образования «Томпонский национальный (эвенский) наслег»</w:t>
      </w:r>
      <w:r>
        <w:rPr>
          <w:rFonts w:ascii="Times New Roman" w:hAnsi="Times New Roman" w:cs="Times New Roman"/>
          <w:sz w:val="24"/>
          <w:szCs w:val="24"/>
        </w:rPr>
        <w:t xml:space="preserve"> Томпонского района Республики Саха (Якутия) от 01.08.2011 г. № 23/1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 задания в отношении муниципальных бюджетных и казенных учреждений </w:t>
      </w:r>
      <w:r w:rsidRPr="00261EE5">
        <w:rPr>
          <w:rFonts w:ascii="Times New Roman" w:hAnsi="Times New Roman" w:cs="Times New Roman"/>
          <w:sz w:val="24"/>
          <w:szCs w:val="24"/>
        </w:rPr>
        <w:t>муниципального образования «Томпонский национальный (эвенский</w:t>
      </w:r>
      <w:proofErr w:type="gramEnd"/>
      <w:r w:rsidRPr="00261EE5">
        <w:rPr>
          <w:rFonts w:ascii="Times New Roman" w:hAnsi="Times New Roman" w:cs="Times New Roman"/>
          <w:sz w:val="24"/>
          <w:szCs w:val="24"/>
        </w:rPr>
        <w:t xml:space="preserve">) наслег» </w:t>
      </w:r>
      <w:r>
        <w:rPr>
          <w:rFonts w:ascii="Times New Roman" w:hAnsi="Times New Roman" w:cs="Times New Roman"/>
          <w:sz w:val="24"/>
          <w:szCs w:val="24"/>
        </w:rPr>
        <w:t>Томпонского района Республики Саха (Якутия) и финансового обеспечения выполнения муниципального задания, ПОСТАНОВЛЯЮ:</w:t>
      </w:r>
    </w:p>
    <w:p w:rsidR="00261EE5" w:rsidRDefault="000425C0" w:rsidP="00042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муниципальное задание</w:t>
      </w:r>
      <w:r w:rsidRPr="00261EE5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«Этно-культурный центр «Гарпана» муниципального образования «Томпонский национальный (эвенский) наслег»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(Приложение);</w:t>
      </w:r>
    </w:p>
    <w:p w:rsidR="000425C0" w:rsidRDefault="000425C0" w:rsidP="00042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Pr="00261EE5">
        <w:rPr>
          <w:rFonts w:ascii="Times New Roman" w:hAnsi="Times New Roman" w:cs="Times New Roman"/>
          <w:sz w:val="24"/>
          <w:szCs w:val="24"/>
        </w:rPr>
        <w:t>муниципального образования «Томпонский национальный (эвенский) наслег»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обнародовать настоящее постановление на сайте </w:t>
      </w:r>
      <w:r w:rsidRPr="00261EE5">
        <w:rPr>
          <w:rFonts w:ascii="Times New Roman" w:hAnsi="Times New Roman" w:cs="Times New Roman"/>
          <w:sz w:val="24"/>
          <w:szCs w:val="24"/>
        </w:rPr>
        <w:t>муниципального образования «Томпонский национальный (эвенский) наслег»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5C0" w:rsidRDefault="000425C0" w:rsidP="00042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возлагаю на заместителя главы </w:t>
      </w:r>
      <w:r w:rsidRPr="00261EE5">
        <w:rPr>
          <w:rFonts w:ascii="Times New Roman" w:hAnsi="Times New Roman" w:cs="Times New Roman"/>
          <w:sz w:val="24"/>
          <w:szCs w:val="24"/>
        </w:rPr>
        <w:t>муниципального образования «Томпонский национальный (эвенский) наслег»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обнародовать настоящее постановление на сайте </w:t>
      </w:r>
      <w:r w:rsidRPr="00261EE5">
        <w:rPr>
          <w:rFonts w:ascii="Times New Roman" w:hAnsi="Times New Roman" w:cs="Times New Roman"/>
          <w:sz w:val="24"/>
          <w:szCs w:val="24"/>
        </w:rPr>
        <w:t>муниципального образования «Томпонский национальный (эвенский) наслег»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5C0" w:rsidRDefault="000425C0" w:rsidP="00042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5C0" w:rsidRDefault="000425C0" w:rsidP="00042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261EE5">
        <w:rPr>
          <w:rFonts w:ascii="Times New Roman" w:hAnsi="Times New Roman" w:cs="Times New Roman"/>
          <w:sz w:val="24"/>
          <w:szCs w:val="24"/>
        </w:rPr>
        <w:t xml:space="preserve">«Томпонский </w:t>
      </w:r>
      <w:proofErr w:type="gramStart"/>
      <w:r w:rsidRPr="00261EE5">
        <w:rPr>
          <w:rFonts w:ascii="Times New Roman" w:hAnsi="Times New Roman" w:cs="Times New Roman"/>
          <w:sz w:val="24"/>
          <w:szCs w:val="24"/>
        </w:rPr>
        <w:t>национальный</w:t>
      </w:r>
      <w:proofErr w:type="gramEnd"/>
    </w:p>
    <w:p w:rsidR="000425C0" w:rsidRPr="000425C0" w:rsidRDefault="000425C0" w:rsidP="000425C0">
      <w:pPr>
        <w:jc w:val="both"/>
        <w:rPr>
          <w:rFonts w:ascii="Times New Roman" w:hAnsi="Times New Roman" w:cs="Times New Roman"/>
          <w:sz w:val="24"/>
          <w:szCs w:val="24"/>
        </w:rPr>
      </w:pPr>
      <w:r w:rsidRPr="00261EE5">
        <w:rPr>
          <w:rFonts w:ascii="Times New Roman" w:hAnsi="Times New Roman" w:cs="Times New Roman"/>
          <w:sz w:val="24"/>
          <w:szCs w:val="24"/>
        </w:rPr>
        <w:t xml:space="preserve"> (эвенский) наслег»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Н.В.Кладкина-Клыщейко</w:t>
      </w:r>
      <w:proofErr w:type="spellEnd"/>
    </w:p>
    <w:sectPr w:rsidR="000425C0" w:rsidRPr="000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98"/>
    <w:multiLevelType w:val="hybridMultilevel"/>
    <w:tmpl w:val="5590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1EE5"/>
    <w:rsid w:val="000425C0"/>
    <w:rsid w:val="0026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1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1EE5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2">
    <w:name w:val="Body Text 2"/>
    <w:basedOn w:val="a"/>
    <w:link w:val="20"/>
    <w:rsid w:val="00261EE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61EE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42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2018-12-04T02:33:00Z</dcterms:created>
  <dcterms:modified xsi:type="dcterms:W3CDTF">2018-12-04T02:48:00Z</dcterms:modified>
</cp:coreProperties>
</file>